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3F82" w14:textId="77777777" w:rsidR="003F1622" w:rsidRDefault="003F1622" w:rsidP="003F1622">
      <w:pPr>
        <w:ind w:firstLine="708"/>
        <w:jc w:val="center"/>
        <w:rPr>
          <w:rStyle w:val="a3"/>
        </w:rPr>
      </w:pPr>
      <w:r>
        <w:rPr>
          <w:rStyle w:val="a3"/>
        </w:rPr>
        <w:t>Вариант 15-А</w:t>
      </w:r>
    </w:p>
    <w:p w14:paraId="6AD546E3" w14:textId="443D7556" w:rsidR="00B122C2" w:rsidRPr="003F1622" w:rsidRDefault="003F1622" w:rsidP="003F16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br/>
      </w:r>
      <w:r w:rsidRPr="003F1622">
        <w:rPr>
          <w:rFonts w:ascii="Times New Roman" w:hAnsi="Times New Roman" w:cs="Times New Roman"/>
          <w:sz w:val="28"/>
          <w:szCs w:val="28"/>
        </w:rPr>
        <w:t xml:space="preserve">Пусть имеется следующая выборка измерений 3 параметров </w:t>
      </w:r>
      <w:r w:rsidRPr="003F1622">
        <w:rPr>
          <w:rStyle w:val="katex-mathml"/>
          <w:rFonts w:ascii="Times New Roman" w:hAnsi="Times New Roman" w:cs="Times New Roman"/>
          <w:sz w:val="28"/>
          <w:szCs w:val="28"/>
        </w:rPr>
        <w:t>X</w:t>
      </w:r>
      <w:r w:rsidRPr="003F1622">
        <w:rPr>
          <w:rFonts w:ascii="Times New Roman" w:hAnsi="Times New Roman" w:cs="Times New Roman"/>
          <w:sz w:val="28"/>
          <w:szCs w:val="28"/>
        </w:rPr>
        <w:t xml:space="preserve">, </w:t>
      </w:r>
      <w:r w:rsidRPr="003F1622">
        <w:rPr>
          <w:rStyle w:val="katex-mathml"/>
          <w:rFonts w:ascii="Times New Roman" w:hAnsi="Times New Roman" w:cs="Times New Roman"/>
          <w:sz w:val="28"/>
          <w:szCs w:val="28"/>
        </w:rPr>
        <w:t>Y</w:t>
      </w:r>
      <w:r w:rsidRPr="003F1622">
        <w:rPr>
          <w:rFonts w:ascii="Times New Roman" w:hAnsi="Times New Roman" w:cs="Times New Roman"/>
          <w:sz w:val="28"/>
          <w:szCs w:val="28"/>
        </w:rPr>
        <w:t xml:space="preserve"> и </w:t>
      </w:r>
      <w:r w:rsidRPr="003F1622">
        <w:rPr>
          <w:rStyle w:val="katex-mathml"/>
          <w:rFonts w:ascii="Times New Roman" w:hAnsi="Times New Roman" w:cs="Times New Roman"/>
          <w:sz w:val="28"/>
          <w:szCs w:val="28"/>
        </w:rPr>
        <w:t>Z</w:t>
      </w:r>
      <w:r w:rsidRPr="003F1622">
        <w:rPr>
          <w:rFonts w:ascii="Times New Roman" w:hAnsi="Times New Roman" w:cs="Times New Roman"/>
          <w:sz w:val="28"/>
          <w:szCs w:val="28"/>
        </w:rPr>
        <w:t>.</w:t>
      </w:r>
    </w:p>
    <w:p w14:paraId="1B4D9B24" w14:textId="1C9ECDDE" w:rsidR="003F1622" w:rsidRDefault="003F1622" w:rsidP="003F1622">
      <w:pPr>
        <w:jc w:val="center"/>
      </w:pPr>
      <w:r w:rsidRPr="003F1622">
        <w:drawing>
          <wp:inline distT="0" distB="0" distL="0" distR="0" wp14:anchorId="6E624147" wp14:editId="7F976356">
            <wp:extent cx="2180398" cy="48264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4546" cy="483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0B479" w14:textId="1164799D" w:rsidR="003F1622" w:rsidRPr="003F1622" w:rsidRDefault="003F1622" w:rsidP="003F162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выборочные средние.</w:t>
      </w:r>
    </w:p>
    <w:p w14:paraId="674835D6" w14:textId="3D2FEDA0" w:rsidR="003F1622" w:rsidRPr="003F1622" w:rsidRDefault="003F1622" w:rsidP="003F162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выборочные дисперсии.</w:t>
      </w:r>
    </w:p>
    <w:p w14:paraId="58462F34" w14:textId="2B1CB025" w:rsidR="003F1622" w:rsidRPr="003F1622" w:rsidRDefault="003F1622" w:rsidP="003F162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ковариационную матрицу.</w:t>
      </w:r>
    </w:p>
    <w:p w14:paraId="178DD448" w14:textId="3CD91FF3" w:rsidR="003F1622" w:rsidRPr="003F1622" w:rsidRDefault="003F1622" w:rsidP="003F162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корреляционную матрицу.</w:t>
      </w:r>
    </w:p>
    <w:p w14:paraId="37158155" w14:textId="0364387E" w:rsidR="003F1622" w:rsidRPr="003F1622" w:rsidRDefault="003F1622" w:rsidP="003F162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значимость полученных коэффициентов корреляции.</w:t>
      </w:r>
    </w:p>
    <w:p w14:paraId="4F0F760A" w14:textId="61063707" w:rsidR="003F1622" w:rsidRPr="003F1622" w:rsidRDefault="003F1622" w:rsidP="003F1622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значимых коэффициентов корреляции определить параметры эмпирической функции линейной корреляционной зависимости.</w:t>
      </w:r>
    </w:p>
    <w:p w14:paraId="134C6CDB" w14:textId="09DA7542" w:rsidR="003F1622" w:rsidRPr="00B33CAA" w:rsidRDefault="003F1622" w:rsidP="003F1622">
      <w:pPr>
        <w:pStyle w:val="a4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F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корреляционные поля и графики линейной регрессии для значимых связей.</w:t>
      </w:r>
    </w:p>
    <w:p w14:paraId="1CD10A25" w14:textId="2FE54E26" w:rsidR="00B33CAA" w:rsidRDefault="00B33CAA" w:rsidP="00B33CAA">
      <w:pPr>
        <w:spacing w:line="360" w:lineRule="auto"/>
        <w:rPr>
          <w:sz w:val="24"/>
          <w:szCs w:val="24"/>
        </w:rPr>
      </w:pPr>
    </w:p>
    <w:p w14:paraId="0AF3D67C" w14:textId="4777FBE2" w:rsidR="00B33CAA" w:rsidRDefault="00B33CAA" w:rsidP="00B33CAA">
      <w:pPr>
        <w:spacing w:line="360" w:lineRule="auto"/>
        <w:rPr>
          <w:sz w:val="24"/>
          <w:szCs w:val="24"/>
        </w:rPr>
      </w:pPr>
    </w:p>
    <w:p w14:paraId="6106E6B7" w14:textId="7CDF3718" w:rsidR="00B33CAA" w:rsidRPr="00B33CAA" w:rsidRDefault="00B33CAA" w:rsidP="00B33C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CAA">
        <w:rPr>
          <w:rFonts w:ascii="Times New Roman" w:hAnsi="Times New Roman" w:cs="Times New Roman"/>
          <w:sz w:val="28"/>
          <w:szCs w:val="28"/>
        </w:rPr>
        <w:lastRenderedPageBreak/>
        <w:t>Для каждого задания соответствующего варианта предоставить исчерпывающее решение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файл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</w:p>
    <w:sectPr w:rsidR="00B33CAA" w:rsidRPr="00B3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572C0"/>
    <w:multiLevelType w:val="hybridMultilevel"/>
    <w:tmpl w:val="EECE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B2"/>
    <w:rsid w:val="000D04B2"/>
    <w:rsid w:val="003F1622"/>
    <w:rsid w:val="005742B6"/>
    <w:rsid w:val="00B122C2"/>
    <w:rsid w:val="00B3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7A98"/>
  <w15:chartTrackingRefBased/>
  <w15:docId w15:val="{3EEFF241-AAB6-4456-85E4-8D46A859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2B6"/>
    <w:pPr>
      <w:keepNext/>
      <w:keepLines/>
      <w:spacing w:after="0" w:line="240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2B6"/>
    <w:rPr>
      <w:rFonts w:ascii="Times New Roman" w:eastAsiaTheme="majorEastAsia" w:hAnsi="Times New Roman" w:cstheme="majorBidi"/>
      <w:color w:val="000000" w:themeColor="text1"/>
      <w:sz w:val="28"/>
      <w:szCs w:val="32"/>
      <w:lang w:val="uk-UA" w:eastAsia="ru-RU"/>
    </w:rPr>
  </w:style>
  <w:style w:type="character" w:styleId="a3">
    <w:name w:val="Strong"/>
    <w:basedOn w:val="a0"/>
    <w:uiPriority w:val="22"/>
    <w:qFormat/>
    <w:rsid w:val="003F1622"/>
    <w:rPr>
      <w:b/>
      <w:bCs/>
    </w:rPr>
  </w:style>
  <w:style w:type="character" w:customStyle="1" w:styleId="katex-mathml">
    <w:name w:val="katex-mathml"/>
    <w:basedOn w:val="a0"/>
    <w:rsid w:val="003F1622"/>
  </w:style>
  <w:style w:type="character" w:customStyle="1" w:styleId="mord">
    <w:name w:val="mord"/>
    <w:basedOn w:val="a0"/>
    <w:rsid w:val="003F1622"/>
  </w:style>
  <w:style w:type="paragraph" w:styleId="a4">
    <w:name w:val="List Paragraph"/>
    <w:basedOn w:val="a"/>
    <w:uiPriority w:val="34"/>
    <w:qFormat/>
    <w:rsid w:val="003F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Михайлович Шумілов</dc:creator>
  <cp:keywords/>
  <dc:description/>
  <cp:lastModifiedBy>Олег Михайлович Шумілов</cp:lastModifiedBy>
  <cp:revision>3</cp:revision>
  <dcterms:created xsi:type="dcterms:W3CDTF">2024-11-26T18:14:00Z</dcterms:created>
  <dcterms:modified xsi:type="dcterms:W3CDTF">2024-11-26T18:24:00Z</dcterms:modified>
</cp:coreProperties>
</file>