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2" w:rsidRPr="00B3759E" w:rsidRDefault="00DB0962" w:rsidP="00DB096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B3DC6">
        <w:rPr>
          <w:sz w:val="28"/>
          <w:szCs w:val="28"/>
        </w:rPr>
        <w:t xml:space="preserve">Паяльник мощностью </w:t>
      </w:r>
      <w:r w:rsidRPr="009B3DC6">
        <w:rPr>
          <w:i/>
          <w:iCs/>
          <w:sz w:val="28"/>
          <w:szCs w:val="28"/>
        </w:rPr>
        <w:t>Р</w:t>
      </w:r>
      <w:r w:rsidRPr="009B3DC6">
        <w:rPr>
          <w:iCs/>
          <w:sz w:val="28"/>
          <w:szCs w:val="28"/>
          <w:vertAlign w:val="subscript"/>
        </w:rPr>
        <w:t>0</w:t>
      </w:r>
      <w:r>
        <w:rPr>
          <w:iCs/>
          <w:sz w:val="28"/>
          <w:szCs w:val="28"/>
          <w:vertAlign w:val="subscript"/>
        </w:rPr>
        <w:t xml:space="preserve"> </w:t>
      </w:r>
      <w:r w:rsidRPr="009B3DC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B3DC6">
        <w:rPr>
          <w:sz w:val="28"/>
          <w:szCs w:val="28"/>
        </w:rPr>
        <w:t>50 Вт, рассчитанный на переменное н</w:t>
      </w:r>
      <w:r w:rsidRPr="009B3DC6">
        <w:rPr>
          <w:sz w:val="28"/>
          <w:szCs w:val="28"/>
        </w:rPr>
        <w:t>а</w:t>
      </w:r>
      <w:r w:rsidRPr="009B3DC6">
        <w:rPr>
          <w:sz w:val="28"/>
          <w:szCs w:val="28"/>
        </w:rPr>
        <w:t>пряжение</w:t>
      </w:r>
      <w:r w:rsidRPr="009B3DC6">
        <w:rPr>
          <w:noProof/>
          <w:sz w:val="28"/>
          <w:szCs w:val="28"/>
        </w:rPr>
        <w:t xml:space="preserve"> 127</w:t>
      </w:r>
      <w:r w:rsidRPr="009B3DC6">
        <w:rPr>
          <w:sz w:val="28"/>
          <w:szCs w:val="28"/>
        </w:rPr>
        <w:t xml:space="preserve"> В, включили через диод в сеть</w:t>
      </w:r>
      <w:r w:rsidRPr="009B3DC6">
        <w:rPr>
          <w:bCs/>
          <w:sz w:val="28"/>
          <w:szCs w:val="28"/>
        </w:rPr>
        <w:t xml:space="preserve"> 220 В.</w:t>
      </w:r>
      <w:r w:rsidRPr="009B3DC6">
        <w:rPr>
          <w:sz w:val="28"/>
          <w:szCs w:val="28"/>
        </w:rPr>
        <w:t xml:space="preserve"> Полагая диод идеальным, а сопр</w:t>
      </w:r>
      <w:r w:rsidRPr="009B3DC6">
        <w:rPr>
          <w:sz w:val="28"/>
          <w:szCs w:val="28"/>
        </w:rPr>
        <w:t>о</w:t>
      </w:r>
      <w:r w:rsidRPr="009B3DC6">
        <w:rPr>
          <w:sz w:val="28"/>
          <w:szCs w:val="28"/>
        </w:rPr>
        <w:t xml:space="preserve">тивление паяльника постоянным, </w:t>
      </w:r>
      <w:r>
        <w:rPr>
          <w:sz w:val="28"/>
          <w:szCs w:val="28"/>
        </w:rPr>
        <w:t>найти</w:t>
      </w:r>
      <w:r w:rsidRPr="009B3DC6">
        <w:rPr>
          <w:sz w:val="28"/>
          <w:szCs w:val="28"/>
        </w:rPr>
        <w:t xml:space="preserve"> мощность </w:t>
      </w:r>
      <w:proofErr w:type="gramStart"/>
      <w:r w:rsidRPr="009B3DC6">
        <w:rPr>
          <w:i/>
          <w:iCs/>
          <w:sz w:val="28"/>
          <w:szCs w:val="28"/>
        </w:rPr>
        <w:t>Р</w:t>
      </w:r>
      <w:proofErr w:type="gramEnd"/>
      <w:r w:rsidRPr="009B3DC6">
        <w:rPr>
          <w:sz w:val="28"/>
          <w:szCs w:val="28"/>
        </w:rPr>
        <w:t>, выделяющуюся на паяльнике в этом сл</w:t>
      </w:r>
      <w:r w:rsidRPr="009B3DC6">
        <w:rPr>
          <w:sz w:val="28"/>
          <w:szCs w:val="28"/>
        </w:rPr>
        <w:t>у</w:t>
      </w:r>
      <w:r w:rsidRPr="009B3DC6">
        <w:rPr>
          <w:sz w:val="28"/>
          <w:szCs w:val="28"/>
        </w:rPr>
        <w:t>чае.</w:t>
      </w:r>
    </w:p>
    <w:p w:rsidR="00521535" w:rsidRDefault="00521535"/>
    <w:sectPr w:rsidR="0052153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521535"/>
    <w:rsid w:val="00D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2021-03-24T13:17:00Z</dcterms:created>
  <dcterms:modified xsi:type="dcterms:W3CDTF">2021-03-24T13:17:00Z</dcterms:modified>
</cp:coreProperties>
</file>